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 w:asciiTheme="majorEastAsia" w:hAnsiTheme="majorEastAsia" w:eastAsiaTheme="majorEastAsia"/>
          <w:b w:val="1"/>
          <w:sz w:val="28"/>
        </w:rPr>
      </w:pPr>
      <w:r>
        <w:rPr>
          <w:rFonts w:hint="eastAsia" w:asciiTheme="majorEastAsia" w:hAnsiTheme="majorEastAsia" w:eastAsiaTheme="majorEastAsia"/>
          <w:b w:val="1"/>
          <w:sz w:val="28"/>
        </w:rPr>
        <w:t>入札参加申込書</w:t>
      </w:r>
    </w:p>
    <w:p>
      <w:pPr>
        <w:pStyle w:val="0"/>
        <w:jc w:val="left"/>
        <w:rPr>
          <w:rFonts w:hint="default" w:asciiTheme="majorEastAsia" w:hAnsiTheme="majorEastAsia" w:eastAsiaTheme="majorEastAsia"/>
        </w:rPr>
      </w:pPr>
    </w:p>
    <w:p>
      <w:pPr>
        <w:pStyle w:val="0"/>
        <w:ind w:right="420"/>
        <w:jc w:val="right"/>
        <w:rPr>
          <w:rFonts w:hint="default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令和８年　　月　　日</w:t>
      </w:r>
    </w:p>
    <w:p>
      <w:pPr>
        <w:pStyle w:val="0"/>
        <w:jc w:val="left"/>
        <w:rPr>
          <w:rFonts w:hint="default" w:asciiTheme="majorEastAsia" w:hAnsiTheme="majorEastAsia" w:eastAsiaTheme="majorEastAsia"/>
        </w:rPr>
      </w:pPr>
    </w:p>
    <w:p>
      <w:pPr>
        <w:pStyle w:val="0"/>
        <w:ind w:firstLine="420" w:firstLineChars="200"/>
        <w:jc w:val="left"/>
        <w:rPr>
          <w:rFonts w:hint="default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岸和田市長　様</w:t>
      </w:r>
    </w:p>
    <w:p>
      <w:pPr>
        <w:pStyle w:val="0"/>
        <w:jc w:val="left"/>
        <w:rPr>
          <w:rFonts w:hint="default" w:asciiTheme="majorEastAsia" w:hAnsiTheme="majorEastAsia" w:eastAsiaTheme="majorEastAsia"/>
          <w:sz w:val="24"/>
        </w:rPr>
      </w:pPr>
    </w:p>
    <w:p>
      <w:pPr>
        <w:pStyle w:val="0"/>
        <w:ind w:left="0" w:leftChars="0" w:firstLine="3120" w:firstLineChars="1300"/>
        <w:jc w:val="left"/>
        <w:rPr>
          <w:rFonts w:hint="default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（〒　　　　　　　　）</w:t>
      </w:r>
    </w:p>
    <w:p>
      <w:pPr>
        <w:pStyle w:val="0"/>
        <w:ind w:firstLine="2940" w:firstLineChars="1400"/>
        <w:jc w:val="left"/>
        <w:rPr>
          <w:rFonts w:hint="default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住所：</w:t>
      </w:r>
    </w:p>
    <w:p>
      <w:pPr>
        <w:pStyle w:val="0"/>
        <w:ind w:firstLine="2940" w:firstLineChars="1400"/>
        <w:jc w:val="left"/>
        <w:rPr>
          <w:rFonts w:hint="default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事業者名：</w:t>
      </w:r>
    </w:p>
    <w:p>
      <w:pPr>
        <w:pStyle w:val="0"/>
        <w:ind w:firstLine="2940" w:firstLineChars="1400"/>
        <w:jc w:val="left"/>
        <w:rPr>
          <w:rFonts w:hint="default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sz w:val="24"/>
        </w:rPr>
        <w:t>代表者氏名：　　　　　　　　　　　　　　　　　　　　㊞</w:t>
      </w:r>
    </w:p>
    <w:p>
      <w:pPr>
        <w:pStyle w:val="0"/>
        <w:jc w:val="left"/>
        <w:rPr>
          <w:rFonts w:hint="default" w:asciiTheme="majorEastAsia" w:hAnsiTheme="majorEastAsia" w:eastAsiaTheme="majorEastAsia"/>
        </w:rPr>
      </w:pPr>
    </w:p>
    <w:p>
      <w:pPr>
        <w:pStyle w:val="0"/>
        <w:ind w:leftChars="0" w:firstLine="0" w:firstLineChars="0"/>
        <w:jc w:val="center"/>
        <w:rPr>
          <w:rFonts w:hint="default" w:asciiTheme="majorEastAsia" w:hAnsiTheme="majorEastAsia" w:eastAsiaTheme="majorEastAsia"/>
          <w:sz w:val="24"/>
          <w:u w:val="single" w:color="auto"/>
        </w:rPr>
      </w:pPr>
      <w:r>
        <w:rPr>
          <w:rFonts w:hint="eastAsia" w:asciiTheme="majorEastAsia" w:hAnsiTheme="majorEastAsia" w:eastAsiaTheme="majorEastAsia"/>
          <w:sz w:val="28"/>
          <w:u w:val="single" w:color="auto"/>
        </w:rPr>
        <w:t>件名：岸和田市畜犬管理システム構築・移行業務</w:t>
      </w:r>
    </w:p>
    <w:p>
      <w:pPr>
        <w:pStyle w:val="0"/>
        <w:jc w:val="left"/>
        <w:rPr>
          <w:rFonts w:hint="default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　</w:t>
      </w:r>
    </w:p>
    <w:p>
      <w:pPr>
        <w:pStyle w:val="0"/>
        <w:jc w:val="left"/>
        <w:rPr>
          <w:rFonts w:hint="default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　　　　表記に係る条件付一般競争入札に参加したいので、別紙書類を添えて申し込みします。</w:t>
      </w:r>
    </w:p>
    <w:p>
      <w:pPr>
        <w:pStyle w:val="0"/>
        <w:ind w:left="630" w:hanging="630" w:hangingChars="300"/>
        <w:jc w:val="left"/>
        <w:rPr>
          <w:rFonts w:hint="default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　　　　なお、参加に当たり、入札説明書「５．競争入札に参加する者に必要な資格」に掲げるすべての要件を満たすこと。この申込書及び添付書類の全ての記載事項は、事実と相違ないことを誓約します。</w:t>
      </w:r>
    </w:p>
    <w:p>
      <w:pPr>
        <w:pStyle w:val="0"/>
        <w:jc w:val="left"/>
        <w:rPr>
          <w:rFonts w:hint="default" w:asciiTheme="majorEastAsia" w:hAnsiTheme="majorEastAsia" w:eastAsiaTheme="majorEastAsia"/>
        </w:rPr>
      </w:pPr>
    </w:p>
    <w:p>
      <w:pPr>
        <w:pStyle w:val="0"/>
        <w:ind w:firstLine="420" w:firstLineChars="200"/>
        <w:jc w:val="left"/>
        <w:rPr>
          <w:rFonts w:hint="default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（添付書類）</w:t>
      </w:r>
    </w:p>
    <w:p>
      <w:pPr>
        <w:pStyle w:val="0"/>
        <w:autoSpaceDE w:val="0"/>
        <w:autoSpaceDN w:val="0"/>
        <w:adjustRightInd w:val="0"/>
        <w:ind w:left="1050" w:leftChars="300" w:hanging="420" w:hangingChars="200"/>
        <w:jc w:val="left"/>
        <w:rPr>
          <w:rFonts w:hint="default" w:ascii="ＭＳ ゴシック" w:hAnsi="ＭＳ ゴシック" w:eastAsia="ＭＳ ゴシック"/>
        </w:rPr>
      </w:pPr>
      <w:r>
        <w:rPr>
          <w:rFonts w:hint="eastAsia" w:asciiTheme="majorEastAsia" w:hAnsiTheme="majorEastAsia" w:eastAsiaTheme="majorEastAsia"/>
        </w:rPr>
        <w:t>１．</w:t>
      </w:r>
      <w:r>
        <w:rPr>
          <w:rFonts w:hint="eastAsia" w:ascii="ＭＳ ゴシック" w:hAnsi="ＭＳ ゴシック" w:eastAsia="ＭＳ ゴシック"/>
        </w:rPr>
        <w:t>競争入札参加資格要件証明書（様式２）</w:t>
      </w:r>
    </w:p>
    <w:p>
      <w:pPr>
        <w:pStyle w:val="0"/>
        <w:autoSpaceDE w:val="0"/>
        <w:autoSpaceDN w:val="0"/>
        <w:adjustRightInd w:val="0"/>
        <w:ind w:left="1050" w:leftChars="300" w:hanging="420" w:hangingChars="200"/>
        <w:jc w:val="left"/>
        <w:rPr>
          <w:rFonts w:hint="default" w:ascii="ＭＳ ゴシック" w:hAnsi="ＭＳ ゴシック" w:eastAsia="ＭＳ ゴシック"/>
        </w:rPr>
      </w:pPr>
      <w:r>
        <w:rPr>
          <w:rFonts w:hint="eastAsia" w:ascii="ＭＳ ゴシック" w:hAnsi="ＭＳ ゴシック" w:eastAsia="ＭＳ ゴシック"/>
        </w:rPr>
        <w:t>　　機能要件適合表（別紙１）</w:t>
      </w:r>
    </w:p>
    <w:p>
      <w:pPr>
        <w:pStyle w:val="0"/>
        <w:autoSpaceDE w:val="0"/>
        <w:autoSpaceDN w:val="0"/>
        <w:adjustRightInd w:val="0"/>
        <w:ind w:left="1050" w:leftChars="500" w:firstLine="0" w:firstLineChars="0"/>
        <w:jc w:val="left"/>
        <w:rPr>
          <w:rFonts w:hint="default" w:ascii="ＭＳ ゴシック" w:hAnsi="ＭＳ ゴシック" w:eastAsia="ＭＳ ゴシック"/>
        </w:rPr>
      </w:pPr>
      <w:r>
        <w:rPr>
          <w:rFonts w:hint="eastAsia" w:ascii="ＭＳ ゴシック" w:hAnsi="ＭＳ ゴシック" w:eastAsia="ＭＳ ゴシック"/>
        </w:rPr>
        <w:t>帳票要件適合表（別紙２）</w:t>
      </w:r>
    </w:p>
    <w:p>
      <w:pPr>
        <w:pStyle w:val="0"/>
        <w:autoSpaceDE w:val="0"/>
        <w:autoSpaceDN w:val="0"/>
        <w:adjustRightInd w:val="0"/>
        <w:ind w:left="1050" w:leftChars="500" w:firstLine="0" w:firstLineChars="0"/>
        <w:jc w:val="left"/>
        <w:rPr>
          <w:rFonts w:hint="default" w:ascii="ＭＳ ゴシック" w:hAnsi="ＭＳ ゴシック" w:eastAsia="ＭＳ ゴシック"/>
        </w:rPr>
      </w:pPr>
      <w:r>
        <w:rPr>
          <w:rFonts w:hint="eastAsia" w:ascii="ＭＳ ゴシック" w:hAnsi="ＭＳ ゴシック" w:eastAsia="ＭＳ ゴシック"/>
        </w:rPr>
        <w:t>構築・移行業務誓約書（別紙３）</w:t>
      </w:r>
    </w:p>
    <w:p>
      <w:pPr>
        <w:pStyle w:val="0"/>
        <w:autoSpaceDE w:val="0"/>
        <w:autoSpaceDN w:val="0"/>
        <w:adjustRightInd w:val="0"/>
        <w:ind w:left="1050" w:leftChars="300" w:hanging="420" w:hangingChars="200"/>
        <w:jc w:val="left"/>
        <w:rPr>
          <w:rFonts w:hint="default" w:ascii="ＭＳ ゴシック" w:hAnsi="ＭＳ ゴシック" w:eastAsia="ＭＳ ゴシック"/>
        </w:rPr>
      </w:pPr>
      <w:r>
        <w:rPr>
          <w:rFonts w:hint="eastAsia" w:ascii="ＭＳ ゴシック" w:hAnsi="ＭＳ ゴシック" w:eastAsia="ＭＳ ゴシック"/>
        </w:rPr>
        <w:t>２．業務実績調書（様式３）</w:t>
      </w:r>
    </w:p>
    <w:p>
      <w:pPr>
        <w:pStyle w:val="0"/>
        <w:autoSpaceDE w:val="0"/>
        <w:autoSpaceDN w:val="0"/>
        <w:adjustRightInd w:val="0"/>
        <w:ind w:left="1050" w:leftChars="300" w:hanging="420" w:hangingChars="200"/>
        <w:jc w:val="left"/>
        <w:rPr>
          <w:rFonts w:hint="default" w:ascii="ＭＳ ゴシック" w:hAnsi="ＭＳ ゴシック" w:eastAsia="ＭＳ ゴシック"/>
        </w:rPr>
      </w:pPr>
      <w:r>
        <w:rPr>
          <w:rFonts w:hint="eastAsia" w:ascii="ＭＳ ゴシック" w:hAnsi="ＭＳ ゴシック" w:eastAsia="ＭＳ ゴシック"/>
        </w:rPr>
        <w:t>３．</w:t>
      </w:r>
      <w:r>
        <w:rPr>
          <w:rFonts w:hint="eastAsia"/>
          <w:color w:val="000000" w:themeColor="text1"/>
        </w:rPr>
        <w:t>使用印鑑届</w:t>
      </w:r>
      <w:r>
        <w:rPr>
          <w:rFonts w:hint="eastAsia" w:ascii="ＭＳ ゴシック" w:hAnsi="ＭＳ ゴシック" w:eastAsia="ＭＳ ゴシック"/>
        </w:rPr>
        <w:t>（様式４）</w:t>
      </w:r>
    </w:p>
    <w:p>
      <w:pPr>
        <w:pStyle w:val="0"/>
        <w:autoSpaceDE w:val="0"/>
        <w:autoSpaceDN w:val="0"/>
        <w:adjustRightInd w:val="0"/>
        <w:ind w:left="1050" w:leftChars="300" w:hanging="420" w:hangingChars="200"/>
        <w:jc w:val="left"/>
        <w:rPr>
          <w:rFonts w:hint="default" w:ascii="ＭＳ ゴシック" w:hAnsi="ＭＳ ゴシック" w:eastAsia="ＭＳ ゴシック"/>
        </w:rPr>
      </w:pPr>
      <w:r>
        <w:rPr>
          <w:rFonts w:hint="eastAsia" w:ascii="ＭＳ ゴシック" w:hAnsi="ＭＳ ゴシック" w:eastAsia="ＭＳ ゴシック"/>
        </w:rPr>
        <w:t>４．誓約書（様式５）</w:t>
      </w:r>
    </w:p>
    <w:p>
      <w:pPr>
        <w:pStyle w:val="0"/>
        <w:autoSpaceDE w:val="0"/>
        <w:autoSpaceDN w:val="0"/>
        <w:adjustRightInd w:val="0"/>
        <w:ind w:left="1050" w:leftChars="300" w:hanging="420" w:hangingChars="200"/>
        <w:jc w:val="left"/>
        <w:rPr>
          <w:rFonts w:hint="default" w:ascii="ＭＳ ゴシック" w:hAnsi="ＭＳ ゴシック" w:eastAsia="ＭＳ ゴシック"/>
        </w:rPr>
      </w:pPr>
      <w:r>
        <w:rPr>
          <w:rFonts w:hint="eastAsia" w:ascii="ＭＳ ゴシック" w:hAnsi="ＭＳ ゴシック" w:eastAsia="ＭＳ ゴシック"/>
        </w:rPr>
        <w:t>５．</w:t>
      </w:r>
      <w:r>
        <w:rPr>
          <w:rFonts w:hint="eastAsia"/>
          <w:color w:val="000000" w:themeColor="text1"/>
        </w:rPr>
        <w:t>登記事項証明書</w:t>
      </w:r>
    </w:p>
    <w:p>
      <w:pPr>
        <w:pStyle w:val="0"/>
        <w:autoSpaceDE w:val="0"/>
        <w:autoSpaceDN w:val="0"/>
        <w:adjustRightInd w:val="0"/>
        <w:ind w:left="1050" w:leftChars="300" w:hanging="420" w:hangingChars="200"/>
        <w:jc w:val="left"/>
        <w:rPr>
          <w:rFonts w:hint="default" w:ascii="ＭＳ ゴシック" w:hAnsi="ＭＳ ゴシック" w:eastAsia="ＭＳ ゴシック"/>
        </w:rPr>
      </w:pPr>
      <w:r>
        <w:rPr>
          <w:rFonts w:hint="eastAsia" w:ascii="ＭＳ ゴシック" w:hAnsi="ＭＳ ゴシック" w:eastAsia="ＭＳ ゴシック"/>
        </w:rPr>
        <w:t>６．</w:t>
      </w:r>
      <w:r>
        <w:rPr>
          <w:rFonts w:hint="eastAsia"/>
          <w:color w:val="000000" w:themeColor="text1"/>
        </w:rPr>
        <w:t>印鑑証明書</w:t>
      </w:r>
    </w:p>
    <w:p>
      <w:pPr>
        <w:pStyle w:val="0"/>
        <w:autoSpaceDE w:val="0"/>
        <w:autoSpaceDN w:val="0"/>
        <w:adjustRightInd w:val="0"/>
        <w:ind w:left="1050" w:leftChars="300" w:hanging="420" w:hangingChars="200"/>
        <w:jc w:val="left"/>
        <w:rPr>
          <w:rFonts w:hint="default" w:ascii="ＭＳ ゴシック" w:hAnsi="ＭＳ ゴシック" w:eastAsia="ＭＳ ゴシック"/>
        </w:rPr>
      </w:pPr>
      <w:r>
        <w:rPr>
          <w:rFonts w:hint="eastAsia" w:ascii="ＭＳ ゴシック" w:hAnsi="ＭＳ ゴシック" w:eastAsia="ＭＳ ゴシック"/>
        </w:rPr>
        <w:t>７．</w:t>
      </w:r>
      <w:r>
        <w:rPr>
          <w:rFonts w:hint="eastAsia"/>
          <w:color w:val="000000" w:themeColor="text1"/>
        </w:rPr>
        <w:t>納税証明書</w:t>
      </w:r>
      <w:bookmarkStart w:id="0" w:name="_GoBack"/>
      <w:bookmarkEnd w:id="0"/>
      <w:r>
        <w:rPr>
          <w:rFonts w:hint="eastAsia"/>
          <w:color w:val="000000" w:themeColor="text1"/>
        </w:rPr>
        <w:t>（法人税、消費税・地方消費税）</w:t>
      </w:r>
    </w:p>
    <w:p>
      <w:pPr>
        <w:pStyle w:val="0"/>
        <w:autoSpaceDE w:val="0"/>
        <w:autoSpaceDN w:val="0"/>
        <w:adjustRightInd w:val="0"/>
        <w:ind w:left="1050" w:leftChars="300" w:hanging="420" w:hangingChars="200"/>
        <w:jc w:val="left"/>
        <w:rPr>
          <w:rFonts w:hint="default" w:ascii="ＭＳ ゴシック" w:hAnsi="ＭＳ ゴシック" w:eastAsia="ＭＳ ゴシック"/>
        </w:rPr>
      </w:pPr>
      <w:r>
        <w:rPr>
          <w:rFonts w:hint="eastAsia" w:ascii="ＭＳ ゴシック" w:hAnsi="ＭＳ ゴシック" w:eastAsia="ＭＳ ゴシック"/>
        </w:rPr>
        <w:t>８．</w:t>
      </w:r>
      <w:r>
        <w:rPr>
          <w:rFonts w:hint="eastAsia"/>
          <w:color w:val="000000" w:themeColor="text1"/>
        </w:rPr>
        <w:t>財務諸表</w:t>
      </w:r>
    </w:p>
    <w:p>
      <w:pPr>
        <w:pStyle w:val="0"/>
        <w:ind w:left="283" w:leftChars="135" w:firstLine="141" w:firstLineChars="67"/>
        <w:jc w:val="left"/>
        <w:rPr>
          <w:rFonts w:hint="default" w:asciiTheme="majorEastAsia" w:hAnsiTheme="majorEastAsia" w:eastAsiaTheme="majorEastAsia"/>
        </w:rPr>
      </w:pPr>
    </w:p>
    <w:p>
      <w:pPr>
        <w:pStyle w:val="0"/>
        <w:ind w:left="283" w:leftChars="135" w:firstLine="141" w:firstLineChars="67"/>
        <w:jc w:val="left"/>
        <w:rPr>
          <w:rFonts w:hint="default"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（連絡先）</w:t>
      </w:r>
    </w:p>
    <w:tbl>
      <w:tblPr>
        <w:tblStyle w:val="23"/>
        <w:tblW w:w="9888" w:type="dxa"/>
        <w:tblInd w:w="392" w:type="dxa"/>
        <w:tblLayout w:type="fixed"/>
        <w:tblLook w:firstRow="1" w:lastRow="0" w:firstColumn="1" w:lastColumn="0" w:noHBand="0" w:noVBand="1" w:val="04A0"/>
      </w:tblPr>
      <w:tblGrid>
        <w:gridCol w:w="1984"/>
        <w:gridCol w:w="3278"/>
        <w:gridCol w:w="1172"/>
        <w:gridCol w:w="3454"/>
      </w:tblGrid>
      <w:tr>
        <w:trPr>
          <w:trHeight w:val="392" w:hRule="atLeast"/>
        </w:trPr>
        <w:tc>
          <w:tcPr>
            <w:tcW w:w="1984" w:type="dxa"/>
            <w:vAlign w:val="top"/>
          </w:tcPr>
          <w:p>
            <w:pPr>
              <w:pStyle w:val="0"/>
              <w:jc w:val="left"/>
              <w:rPr>
                <w:rFonts w:hint="default"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事業者名</w:t>
            </w:r>
          </w:p>
        </w:tc>
        <w:tc>
          <w:tcPr>
            <w:tcW w:w="7904" w:type="dxa"/>
            <w:gridSpan w:val="3"/>
            <w:vAlign w:val="top"/>
          </w:tcPr>
          <w:p>
            <w:pPr>
              <w:pStyle w:val="0"/>
              <w:jc w:val="left"/>
              <w:rPr>
                <w:rFonts w:hint="default" w:asciiTheme="majorEastAsia" w:hAnsiTheme="majorEastAsia" w:eastAsiaTheme="majorEastAsia"/>
              </w:rPr>
            </w:pPr>
          </w:p>
        </w:tc>
      </w:tr>
      <w:tr>
        <w:trPr>
          <w:trHeight w:val="392" w:hRule="atLeast"/>
        </w:trPr>
        <w:tc>
          <w:tcPr>
            <w:tcW w:w="1984" w:type="dxa"/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住所</w:t>
            </w:r>
          </w:p>
        </w:tc>
        <w:tc>
          <w:tcPr>
            <w:tcW w:w="7904" w:type="dxa"/>
            <w:gridSpan w:val="3"/>
            <w:vAlign w:val="top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 w:asciiTheme="majorEastAsia" w:hAnsiTheme="majorEastAsia" w:eastAsiaTheme="majorEastAsia"/>
              </w:rPr>
              <w:t>〒</w:t>
            </w:r>
          </w:p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76" w:hRule="atLeast"/>
        </w:trPr>
        <w:tc>
          <w:tcPr>
            <w:tcW w:w="1984" w:type="dxa"/>
            <w:vAlign w:val="top"/>
          </w:tcPr>
          <w:p>
            <w:pPr>
              <w:pStyle w:val="0"/>
              <w:jc w:val="left"/>
              <w:rPr>
                <w:rFonts w:hint="default"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担当者部署</w:t>
            </w:r>
          </w:p>
        </w:tc>
        <w:tc>
          <w:tcPr>
            <w:tcW w:w="7904" w:type="dxa"/>
            <w:gridSpan w:val="3"/>
            <w:vAlign w:val="top"/>
          </w:tcPr>
          <w:p>
            <w:pPr>
              <w:pStyle w:val="0"/>
              <w:jc w:val="left"/>
              <w:rPr>
                <w:rFonts w:hint="default" w:asciiTheme="majorEastAsia" w:hAnsiTheme="majorEastAsia" w:eastAsiaTheme="majorEastAsia"/>
              </w:rPr>
            </w:pPr>
          </w:p>
        </w:tc>
      </w:tr>
      <w:tr>
        <w:trPr>
          <w:trHeight w:val="392" w:hRule="atLeast"/>
        </w:trPr>
        <w:tc>
          <w:tcPr>
            <w:tcW w:w="1984" w:type="dxa"/>
            <w:vAlign w:val="top"/>
          </w:tcPr>
          <w:p>
            <w:pPr>
              <w:pStyle w:val="0"/>
              <w:jc w:val="left"/>
              <w:rPr>
                <w:rFonts w:hint="default"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氏名</w:t>
            </w:r>
          </w:p>
        </w:tc>
        <w:tc>
          <w:tcPr>
            <w:tcW w:w="7904" w:type="dxa"/>
            <w:gridSpan w:val="3"/>
            <w:vAlign w:val="top"/>
          </w:tcPr>
          <w:p>
            <w:pPr>
              <w:pStyle w:val="0"/>
              <w:jc w:val="left"/>
              <w:rPr>
                <w:rFonts w:hint="default" w:asciiTheme="majorEastAsia" w:hAnsiTheme="majorEastAsia" w:eastAsiaTheme="majorEastAsia"/>
              </w:rPr>
            </w:pPr>
          </w:p>
        </w:tc>
      </w:tr>
      <w:tr>
        <w:trPr>
          <w:trHeight w:val="392" w:hRule="atLeast"/>
        </w:trPr>
        <w:tc>
          <w:tcPr>
            <w:tcW w:w="1984" w:type="dxa"/>
            <w:vAlign w:val="top"/>
          </w:tcPr>
          <w:p>
            <w:pPr>
              <w:pStyle w:val="0"/>
              <w:jc w:val="left"/>
              <w:rPr>
                <w:rFonts w:hint="default"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電話番号</w:t>
            </w:r>
          </w:p>
        </w:tc>
        <w:tc>
          <w:tcPr>
            <w:tcW w:w="3278" w:type="dxa"/>
            <w:vAlign w:val="top"/>
          </w:tcPr>
          <w:p>
            <w:pPr>
              <w:pStyle w:val="0"/>
              <w:jc w:val="left"/>
              <w:rPr>
                <w:rFonts w:hint="default" w:asciiTheme="majorEastAsia" w:hAnsiTheme="majorEastAsia" w:eastAsiaTheme="majorEastAsia"/>
              </w:rPr>
            </w:pPr>
          </w:p>
        </w:tc>
        <w:tc>
          <w:tcPr>
            <w:tcW w:w="1172" w:type="dxa"/>
            <w:vAlign w:val="top"/>
          </w:tcPr>
          <w:p>
            <w:pPr>
              <w:pStyle w:val="0"/>
              <w:jc w:val="left"/>
              <w:rPr>
                <w:rFonts w:hint="default"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ＦＡＸ</w:t>
            </w:r>
          </w:p>
        </w:tc>
        <w:tc>
          <w:tcPr>
            <w:tcW w:w="3454" w:type="dxa"/>
            <w:vAlign w:val="top"/>
          </w:tcPr>
          <w:p>
            <w:pPr>
              <w:pStyle w:val="0"/>
              <w:jc w:val="left"/>
              <w:rPr>
                <w:rFonts w:hint="default" w:asciiTheme="majorEastAsia" w:hAnsiTheme="majorEastAsia" w:eastAsiaTheme="majorEastAsia"/>
              </w:rPr>
            </w:pPr>
          </w:p>
        </w:tc>
      </w:tr>
      <w:tr>
        <w:trPr>
          <w:trHeight w:val="392" w:hRule="atLeast"/>
        </w:trPr>
        <w:tc>
          <w:tcPr>
            <w:tcW w:w="1984" w:type="dxa"/>
            <w:vAlign w:val="top"/>
          </w:tcPr>
          <w:p>
            <w:pPr>
              <w:pStyle w:val="0"/>
              <w:jc w:val="left"/>
              <w:rPr>
                <w:rFonts w:hint="default"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メールアドレス</w:t>
            </w:r>
          </w:p>
        </w:tc>
        <w:tc>
          <w:tcPr>
            <w:tcW w:w="7904" w:type="dxa"/>
            <w:gridSpan w:val="3"/>
            <w:vAlign w:val="top"/>
          </w:tcPr>
          <w:p>
            <w:pPr>
              <w:pStyle w:val="0"/>
              <w:jc w:val="left"/>
              <w:rPr>
                <w:rFonts w:hint="default" w:asciiTheme="majorEastAsia" w:hAnsiTheme="majorEastAsia" w:eastAsiaTheme="majorEastAsia"/>
              </w:rPr>
            </w:pPr>
          </w:p>
        </w:tc>
      </w:tr>
    </w:tbl>
    <w:p>
      <w:pPr>
        <w:pStyle w:val="0"/>
        <w:jc w:val="left"/>
        <w:rPr>
          <w:rFonts w:hint="default" w:asciiTheme="majorEastAsia" w:hAnsiTheme="majorEastAsia" w:eastAsiaTheme="majorEastAsia"/>
        </w:rPr>
      </w:pPr>
    </w:p>
    <w:sectPr>
      <w:headerReference r:id="rId5" w:type="default"/>
      <w:pgSz w:w="11906" w:h="16838"/>
      <w:pgMar w:top="720" w:right="720" w:bottom="426" w:left="720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ind w:firstLine="210" w:firstLineChars="100"/>
      <w:jc w:val="right"/>
      <w:rPr>
        <w:rFonts w:hint="default" w:asciiTheme="majorEastAsia" w:hAnsiTheme="majorEastAsia" w:eastAsiaTheme="majorEastAsia"/>
      </w:rPr>
    </w:pPr>
    <w:r>
      <w:rPr>
        <w:rFonts w:hint="eastAsia" w:asciiTheme="majorEastAsia" w:hAnsiTheme="majorEastAsia" w:eastAsiaTheme="majorEastAsia"/>
      </w:rPr>
      <w:t>（様式１）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table" w:styleId="23">
    <w:name w:val="Table Grid"/>
    <w:basedOn w:val="11"/>
    <w:next w:val="23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25</TotalTime>
  <Pages>1</Pages>
  <Words>0</Words>
  <Characters>318</Characters>
  <Application>JUST Note</Application>
  <Lines>44</Lines>
  <Paragraphs>28</Paragraphs>
  <CharactersWithSpaces>362</CharactersWithSpaces>
  <AppVersion>5.0.1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岸和田市</dc:creator>
  <cp:lastModifiedBy>木戸　裕之</cp:lastModifiedBy>
  <cp:lastPrinted>2022-04-15T08:06:00Z</cp:lastPrinted>
  <dcterms:created xsi:type="dcterms:W3CDTF">2022-04-14T11:19:00Z</dcterms:created>
  <dcterms:modified xsi:type="dcterms:W3CDTF">2026-07-30T01:42:40Z</dcterms:modified>
  <cp:revision>12</cp:revision>
</cp:coreProperties>
</file>