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様式３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業　務　実　績　報　告　書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ind w:right="880"/>
        <w:rPr>
          <w:rFonts w:hint="default" w:asciiTheme="minorEastAsia" w:hAnsiTheme="minorEastAsia" w:eastAsiaTheme="minorEastAsia"/>
          <w:sz w:val="22"/>
          <w:u w:val="single" w:color="auto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会社名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  <w:highlight w:val="none"/>
        </w:rPr>
        <w:t>住民参加型事業の企画調整・実施運営業務</w:t>
      </w:r>
      <w:r>
        <w:rPr>
          <w:rFonts w:hint="eastAsia" w:asciiTheme="minorEastAsia" w:hAnsiTheme="minorEastAsia" w:eastAsiaTheme="minorEastAsia"/>
          <w:sz w:val="22"/>
        </w:rPr>
        <w:t>の受託件数　　　件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  <w:highlight w:val="none"/>
        </w:rPr>
        <w:t>市町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  <w:highlight w:val="none"/>
        </w:rPr>
        <w:t>村長が参加する事業の企画調整・実施運営業務</w:t>
      </w:r>
      <w:r>
        <w:rPr>
          <w:rFonts w:hint="eastAsia" w:asciiTheme="minorEastAsia" w:hAnsiTheme="minorEastAsia" w:eastAsiaTheme="minorEastAsia"/>
          <w:sz w:val="22"/>
        </w:rPr>
        <w:t>の受託件数　　　件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  <w:highlight w:val="none"/>
        </w:rPr>
        <w:t>議事録作成・報告書作成業務</w:t>
      </w:r>
      <w:r>
        <w:rPr>
          <w:rFonts w:hint="eastAsia" w:asciiTheme="minorEastAsia" w:hAnsiTheme="minorEastAsia" w:eastAsiaTheme="minorEastAsia"/>
          <w:sz w:val="22"/>
        </w:rPr>
        <w:t>の受託件数　　　件</w:t>
      </w:r>
    </w:p>
    <w:tbl>
      <w:tblPr>
        <w:tblStyle w:val="11"/>
        <w:tblW w:w="9225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90"/>
        <w:gridCol w:w="1936"/>
        <w:gridCol w:w="6799"/>
      </w:tblGrid>
      <w:tr>
        <w:trPr>
          <w:trHeight w:val="399" w:hRule="atLeast"/>
        </w:trPr>
        <w:tc>
          <w:tcPr>
            <w:tcW w:w="4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67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発注者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請負額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契約期間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67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発注者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請負額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53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契約期間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業務名</w:t>
            </w:r>
          </w:p>
        </w:tc>
        <w:tc>
          <w:tcPr>
            <w:tcW w:w="67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発注者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請負額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契約期間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1565" w:hRule="atLeast"/>
        </w:trPr>
        <w:tc>
          <w:tcPr>
            <w:tcW w:w="49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93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業務内容</w:t>
            </w:r>
          </w:p>
        </w:tc>
        <w:tc>
          <w:tcPr>
            <w:tcW w:w="67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過去３年以内に受託したもののみを記載すること。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実績が４件以上あるときは、記入欄を追加しても差し支えない。ただし、多数あるときは主なもののみを記入すること。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134" w:bottom="1418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kern w:val="2"/>
      <w:sz w:val="22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43</Words>
  <Characters>251</Characters>
  <Application>JUST Note</Application>
  <Lines>2</Lines>
  <Paragraphs>1</Paragraphs>
  <CharactersWithSpaces>293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2026-05-20T06:59:46Z</cp:lastPrinted>
  <dcterms:created xsi:type="dcterms:W3CDTF">2015-03-24T11:13:00Z</dcterms:created>
  <dcterms:modified xsi:type="dcterms:W3CDTF">2026-05-20T07:01:03Z</dcterms:modified>
  <cp:revision>1</cp:revision>
</cp:coreProperties>
</file>